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766BF" w14:textId="77777777" w:rsidR="00C46452" w:rsidRPr="00B44473" w:rsidRDefault="00C46452" w:rsidP="00C46452">
      <w:pPr>
        <w:pStyle w:val="1"/>
        <w:jc w:val="right"/>
        <w:rPr>
          <w:rFonts w:ascii="Liberation Serif" w:hAnsi="Liberation Serif"/>
          <w:color w:val="auto"/>
          <w:sz w:val="28"/>
          <w:szCs w:val="28"/>
          <w:lang w:val="ru-RU"/>
        </w:rPr>
      </w:pPr>
      <w:r w:rsidRPr="00B44473">
        <w:rPr>
          <w:rFonts w:ascii="Liberation Serif" w:hAnsi="Liberation Serif"/>
          <w:color w:val="auto"/>
          <w:sz w:val="28"/>
          <w:szCs w:val="28"/>
        </w:rPr>
        <w:t xml:space="preserve">Приложение </w:t>
      </w:r>
      <w:r w:rsidR="008A6856">
        <w:rPr>
          <w:rFonts w:ascii="Liberation Serif" w:hAnsi="Liberation Serif"/>
          <w:color w:val="auto"/>
          <w:sz w:val="28"/>
          <w:szCs w:val="28"/>
          <w:lang w:val="ru-RU"/>
        </w:rPr>
        <w:t xml:space="preserve">№ </w:t>
      </w:r>
      <w:r w:rsidRPr="00B44473">
        <w:rPr>
          <w:rFonts w:ascii="Liberation Serif" w:hAnsi="Liberation Serif"/>
          <w:color w:val="auto"/>
          <w:sz w:val="28"/>
          <w:szCs w:val="28"/>
          <w:lang w:val="ru-RU"/>
        </w:rPr>
        <w:t>3</w:t>
      </w:r>
    </w:p>
    <w:p w14:paraId="0ED02903" w14:textId="77777777" w:rsidR="008A6856" w:rsidRDefault="008A6856" w:rsidP="00C46452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p w14:paraId="62C2026C" w14:textId="440FD31E" w:rsidR="00C46452" w:rsidRPr="001E470D" w:rsidRDefault="00C46452" w:rsidP="00C46452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color w:val="auto"/>
          <w:sz w:val="28"/>
          <w:szCs w:val="28"/>
        </w:rPr>
      </w:pPr>
      <w:r w:rsidRPr="001E470D">
        <w:rPr>
          <w:rFonts w:ascii="Liberation Serif" w:hAnsi="Liberation Serif"/>
          <w:b/>
          <w:color w:val="auto"/>
          <w:sz w:val="28"/>
          <w:szCs w:val="28"/>
        </w:rPr>
        <w:t xml:space="preserve">Состав конкурсного жюри </w:t>
      </w:r>
      <w:r w:rsidRPr="001E470D">
        <w:rPr>
          <w:rFonts w:ascii="Liberation Serif" w:hAnsi="Liberation Serif"/>
          <w:b/>
          <w:color w:val="auto"/>
          <w:sz w:val="28"/>
          <w:szCs w:val="28"/>
          <w:lang w:val="en-US"/>
        </w:rPr>
        <w:t>XXI</w:t>
      </w:r>
      <w:r w:rsidR="001C2770">
        <w:rPr>
          <w:rFonts w:ascii="Liberation Serif" w:hAnsi="Liberation Serif"/>
          <w:b/>
          <w:color w:val="auto"/>
          <w:sz w:val="28"/>
          <w:szCs w:val="28"/>
          <w:lang w:val="en-US"/>
        </w:rPr>
        <w:t>V</w:t>
      </w:r>
      <w:r w:rsidR="001C2770" w:rsidRPr="001C2770">
        <w:rPr>
          <w:rFonts w:ascii="Liberation Serif" w:hAnsi="Liberation Serif"/>
          <w:b/>
          <w:color w:val="auto"/>
          <w:sz w:val="28"/>
          <w:szCs w:val="28"/>
          <w:lang w:val="ru-RU"/>
        </w:rPr>
        <w:t xml:space="preserve"> </w:t>
      </w:r>
      <w:r w:rsidRPr="001E470D">
        <w:rPr>
          <w:rFonts w:ascii="Liberation Serif" w:hAnsi="Liberation Serif"/>
          <w:b/>
          <w:color w:val="auto"/>
          <w:sz w:val="28"/>
          <w:szCs w:val="28"/>
        </w:rPr>
        <w:t>Фестиваля творческих возможностей педагогов Екатеринбурга «Большая перемена»</w:t>
      </w:r>
    </w:p>
    <w:p w14:paraId="47E3DB20" w14:textId="77777777" w:rsidR="00C46452" w:rsidRPr="00B44473" w:rsidRDefault="00C46452" w:rsidP="00C46452">
      <w:pPr>
        <w:shd w:val="clear" w:color="auto" w:fill="FFFFFF"/>
        <w:autoSpaceDE w:val="0"/>
        <w:autoSpaceDN w:val="0"/>
        <w:adjustRightInd w:val="0"/>
        <w:jc w:val="center"/>
        <w:rPr>
          <w:rFonts w:ascii="Liberation Serif" w:hAnsi="Liberation Serif"/>
          <w:b/>
          <w:color w:val="auto"/>
          <w:sz w:val="28"/>
          <w:szCs w:val="28"/>
        </w:rPr>
      </w:pPr>
    </w:p>
    <w:tbl>
      <w:tblPr>
        <w:tblW w:w="10773" w:type="dxa"/>
        <w:jc w:val="center"/>
        <w:tblLook w:val="01E0" w:firstRow="1" w:lastRow="1" w:firstColumn="1" w:lastColumn="1" w:noHBand="0" w:noVBand="0"/>
      </w:tblPr>
      <w:tblGrid>
        <w:gridCol w:w="1621"/>
        <w:gridCol w:w="9152"/>
      </w:tblGrid>
      <w:tr w:rsidR="00C46452" w:rsidRPr="00647AAB" w14:paraId="609D668F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0B5A3810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>Председатель</w:t>
            </w:r>
          </w:p>
        </w:tc>
        <w:tc>
          <w:tcPr>
            <w:tcW w:w="9152" w:type="dxa"/>
            <w:shd w:val="clear" w:color="auto" w:fill="auto"/>
          </w:tcPr>
          <w:p w14:paraId="1F2584B2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 xml:space="preserve">Начальник Департамента образования </w:t>
            </w:r>
          </w:p>
          <w:p w14:paraId="7D60740E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>Администрации города Екатеринбурга,</w:t>
            </w:r>
          </w:p>
          <w:p w14:paraId="785143A7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  <w:b/>
              </w:rPr>
            </w:pPr>
            <w:r w:rsidRPr="00647AAB">
              <w:rPr>
                <w:rFonts w:ascii="Liberation Serif" w:hAnsi="Liberation Serif"/>
                <w:b/>
              </w:rPr>
              <w:t xml:space="preserve">Шевченко Константин Валерьевич </w:t>
            </w:r>
          </w:p>
        </w:tc>
      </w:tr>
      <w:tr w:rsidR="00C46452" w:rsidRPr="00647AAB" w14:paraId="6A3E0A5D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117476C3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>Члены жюри:</w:t>
            </w:r>
          </w:p>
        </w:tc>
        <w:tc>
          <w:tcPr>
            <w:tcW w:w="9152" w:type="dxa"/>
            <w:shd w:val="clear" w:color="auto" w:fill="auto"/>
          </w:tcPr>
          <w:p w14:paraId="3BFCBF27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</w:tr>
      <w:tr w:rsidR="00C46452" w:rsidRPr="00647AAB" w14:paraId="70E5C337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692091C3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2184C8F9" w14:textId="0117A159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>Главный специалист Департамента образования Администрации города Екатеринбурга</w:t>
            </w:r>
          </w:p>
          <w:p w14:paraId="7E1EB7D8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  <w:b/>
              </w:rPr>
            </w:pPr>
            <w:r w:rsidRPr="00647AAB">
              <w:rPr>
                <w:rFonts w:ascii="Liberation Serif" w:hAnsi="Liberation Serif"/>
                <w:b/>
              </w:rPr>
              <w:t>Гордеева Елена Евгеньевна</w:t>
            </w:r>
          </w:p>
          <w:p w14:paraId="7B7FCCEE" w14:textId="77777777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</w:p>
        </w:tc>
      </w:tr>
      <w:tr w:rsidR="00C46452" w:rsidRPr="00647AAB" w14:paraId="5912DA43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397EFF74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581AE353" w14:textId="02958CF5" w:rsidR="00C46452" w:rsidRPr="00647AAB" w:rsidRDefault="00AA77B8" w:rsidP="00647AAB">
            <w:pPr>
              <w:pStyle w:val="a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Заместитель директора МА</w:t>
            </w:r>
            <w:r w:rsidR="00B93B0C" w:rsidRPr="00647AAB">
              <w:rPr>
                <w:rFonts w:ascii="Liberation Serif" w:hAnsi="Liberation Serif"/>
              </w:rPr>
              <w:t>У ДОД Дворца детского (юношеского) творчества «</w:t>
            </w:r>
            <w:proofErr w:type="spellStart"/>
            <w:r w:rsidR="00B93B0C" w:rsidRPr="00647AAB">
              <w:rPr>
                <w:rFonts w:ascii="Liberation Serif" w:hAnsi="Liberation Serif"/>
              </w:rPr>
              <w:t>Химмашевец</w:t>
            </w:r>
            <w:proofErr w:type="spellEnd"/>
            <w:r w:rsidR="00B93B0C" w:rsidRPr="00647AAB">
              <w:rPr>
                <w:rFonts w:ascii="Liberation Serif" w:hAnsi="Liberation Serif"/>
              </w:rPr>
              <w:t>» Чкаловского района</w:t>
            </w:r>
          </w:p>
          <w:p w14:paraId="1A8FCD5B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  <w:b/>
              </w:rPr>
            </w:pPr>
            <w:r w:rsidRPr="00647AAB">
              <w:rPr>
                <w:rFonts w:ascii="Liberation Serif" w:hAnsi="Liberation Serif"/>
                <w:b/>
              </w:rPr>
              <w:t>Романова Юлия</w:t>
            </w:r>
            <w:r w:rsidR="00647AAB" w:rsidRPr="00647AAB">
              <w:rPr>
                <w:rFonts w:ascii="Liberation Serif" w:hAnsi="Liberation Serif"/>
                <w:b/>
              </w:rPr>
              <w:t xml:space="preserve"> Сергеевна</w:t>
            </w:r>
          </w:p>
          <w:p w14:paraId="19C5EC9C" w14:textId="77777777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</w:p>
        </w:tc>
      </w:tr>
      <w:tr w:rsidR="00C46452" w:rsidRPr="00647AAB" w14:paraId="7263D88D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434C2205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5AC1DFF3" w14:textId="278D9DA7" w:rsidR="00B93B0C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 xml:space="preserve">Руководитель </w:t>
            </w:r>
            <w:r w:rsidR="001C2770">
              <w:rPr>
                <w:rFonts w:ascii="Liberation Serif" w:hAnsi="Liberation Serif"/>
                <w:lang w:val="ru-RU"/>
              </w:rPr>
              <w:t xml:space="preserve">детского образцового ансамбля </w:t>
            </w:r>
            <w:r w:rsidR="00B12207">
              <w:rPr>
                <w:rFonts w:ascii="Liberation Serif" w:hAnsi="Liberation Serif"/>
                <w:lang w:val="ru-RU"/>
              </w:rPr>
              <w:t xml:space="preserve">танца </w:t>
            </w:r>
            <w:r w:rsidR="00B12207" w:rsidRPr="00647AAB">
              <w:rPr>
                <w:rFonts w:ascii="Liberation Serif" w:hAnsi="Liberation Serif"/>
              </w:rPr>
              <w:t>«</w:t>
            </w:r>
            <w:r w:rsidRPr="00647AAB">
              <w:rPr>
                <w:rFonts w:ascii="Liberation Serif" w:hAnsi="Liberation Serif"/>
              </w:rPr>
              <w:t>Болеро+»</w:t>
            </w:r>
          </w:p>
          <w:p w14:paraId="5AB947B7" w14:textId="77777777" w:rsidR="00C46452" w:rsidRDefault="00647AAB" w:rsidP="00647AAB">
            <w:pPr>
              <w:pStyle w:val="a6"/>
              <w:rPr>
                <w:rFonts w:ascii="Liberation Serif" w:hAnsi="Liberation Serif"/>
                <w:b/>
              </w:rPr>
            </w:pPr>
            <w:proofErr w:type="spellStart"/>
            <w:r w:rsidRPr="00647AAB">
              <w:rPr>
                <w:rFonts w:ascii="Liberation Serif" w:hAnsi="Liberation Serif"/>
                <w:b/>
              </w:rPr>
              <w:t>Галиева</w:t>
            </w:r>
            <w:proofErr w:type="spellEnd"/>
            <w:r w:rsidRPr="00647AAB">
              <w:rPr>
                <w:rFonts w:ascii="Liberation Serif" w:hAnsi="Liberation Serif"/>
                <w:b/>
              </w:rPr>
              <w:t xml:space="preserve"> </w:t>
            </w:r>
            <w:proofErr w:type="spellStart"/>
            <w:r w:rsidRPr="00647AAB">
              <w:rPr>
                <w:rFonts w:ascii="Liberation Serif" w:hAnsi="Liberation Serif"/>
                <w:b/>
              </w:rPr>
              <w:t>Натэлла</w:t>
            </w:r>
            <w:proofErr w:type="spellEnd"/>
            <w:r w:rsidRPr="00647AAB">
              <w:rPr>
                <w:rFonts w:ascii="Liberation Serif" w:hAnsi="Liberation Serif"/>
                <w:b/>
              </w:rPr>
              <w:t xml:space="preserve"> Анатольевна</w:t>
            </w:r>
          </w:p>
          <w:p w14:paraId="11011A8A" w14:textId="77777777" w:rsidR="001E470D" w:rsidRPr="00647AAB" w:rsidRDefault="001E470D" w:rsidP="00647AAB">
            <w:pPr>
              <w:pStyle w:val="a6"/>
              <w:rPr>
                <w:rFonts w:ascii="Liberation Serif" w:hAnsi="Liberation Serif"/>
                <w:b/>
              </w:rPr>
            </w:pPr>
          </w:p>
        </w:tc>
      </w:tr>
      <w:tr w:rsidR="00C46452" w:rsidRPr="00647AAB" w14:paraId="1BD91625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7B7790CE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34FB2B25" w14:textId="33C12EF0" w:rsidR="00AA77B8" w:rsidRPr="00AA77B8" w:rsidRDefault="00C46452" w:rsidP="00AA77B8">
            <w:pPr>
              <w:jc w:val="both"/>
              <w:rPr>
                <w:rFonts w:ascii="Liberation Serif" w:hAnsi="Liberation Serif" w:cs="Times New Roman"/>
              </w:rPr>
            </w:pPr>
            <w:r w:rsidRPr="00AA77B8">
              <w:rPr>
                <w:rFonts w:ascii="Liberation Serif" w:hAnsi="Liberation Serif"/>
              </w:rPr>
              <w:t>Педагог дополнительного образования, руководитель детской эстрадной студии «Каданс» МАУ ДО ДДТ Октябрьского района</w:t>
            </w:r>
          </w:p>
          <w:p w14:paraId="22B2EB1B" w14:textId="77777777" w:rsidR="00C46452" w:rsidRPr="00647AAB" w:rsidRDefault="00647AAB" w:rsidP="00647AAB">
            <w:pPr>
              <w:pStyle w:val="a6"/>
              <w:rPr>
                <w:rFonts w:ascii="Liberation Serif" w:hAnsi="Liberation Serif"/>
                <w:b/>
              </w:rPr>
            </w:pPr>
            <w:r w:rsidRPr="00647AAB">
              <w:rPr>
                <w:rFonts w:ascii="Liberation Serif" w:hAnsi="Liberation Serif"/>
                <w:b/>
              </w:rPr>
              <w:t>Краснова Нина Владимировна</w:t>
            </w:r>
            <w:r w:rsidR="007B5273">
              <w:rPr>
                <w:rFonts w:ascii="Liberation Serif" w:hAnsi="Liberation Serif"/>
                <w:b/>
                <w:lang w:val="ru-RU"/>
              </w:rPr>
              <w:t>;</w:t>
            </w:r>
            <w:r w:rsidRPr="00647AAB">
              <w:rPr>
                <w:rFonts w:ascii="Liberation Serif" w:hAnsi="Liberation Serif"/>
                <w:b/>
              </w:rPr>
              <w:t xml:space="preserve"> </w:t>
            </w:r>
          </w:p>
          <w:p w14:paraId="44F23B48" w14:textId="77777777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</w:p>
        </w:tc>
      </w:tr>
      <w:tr w:rsidR="00647AAB" w:rsidRPr="00647AAB" w14:paraId="06A5330B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72334CE0" w14:textId="77777777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3519197F" w14:textId="15326B75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 xml:space="preserve">Начальник отдела художественно-эстетического творчества МАУ ДО ГДТДиМ "Одаренность и технологии", руководитель танцевального спортивного клуба "Урал" </w:t>
            </w:r>
          </w:p>
          <w:p w14:paraId="1EF3FB2D" w14:textId="77777777" w:rsidR="00647AAB" w:rsidRPr="007B5273" w:rsidRDefault="00647AAB" w:rsidP="00647AAB">
            <w:pPr>
              <w:pStyle w:val="a6"/>
              <w:rPr>
                <w:rFonts w:ascii="Liberation Serif" w:hAnsi="Liberation Serif"/>
                <w:b/>
                <w:lang w:val="ru-RU"/>
              </w:rPr>
            </w:pPr>
            <w:r w:rsidRPr="001E470D">
              <w:rPr>
                <w:rFonts w:ascii="Liberation Serif" w:hAnsi="Liberation Serif"/>
                <w:b/>
              </w:rPr>
              <w:t>Суханова Ирина Ивановна</w:t>
            </w:r>
            <w:r w:rsidR="007B5273">
              <w:rPr>
                <w:rFonts w:ascii="Liberation Serif" w:hAnsi="Liberation Serif"/>
                <w:b/>
                <w:lang w:val="ru-RU"/>
              </w:rPr>
              <w:t>;</w:t>
            </w:r>
          </w:p>
          <w:p w14:paraId="10F79F41" w14:textId="77777777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</w:p>
        </w:tc>
      </w:tr>
      <w:tr w:rsidR="00647AAB" w:rsidRPr="00647AAB" w14:paraId="5EBD4F4F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0AA3E9D7" w14:textId="77777777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4D4EA376" w14:textId="4A5118CE" w:rsidR="00647AAB" w:rsidRPr="00647AAB" w:rsidRDefault="00647AAB" w:rsidP="00647AAB">
            <w:pPr>
              <w:pStyle w:val="a6"/>
              <w:rPr>
                <w:rFonts w:ascii="Liberation Serif" w:hAnsi="Liberation Serif"/>
              </w:rPr>
            </w:pPr>
            <w:r w:rsidRPr="00647AAB">
              <w:rPr>
                <w:rFonts w:ascii="Liberation Serif" w:hAnsi="Liberation Serif"/>
              </w:rPr>
              <w:t>Педагог дополнительного образования, руководитель детского образцового коллектива "Цветы Урала", МАОУ СОШ № 10 с углубленным изучением отдельных предметов</w:t>
            </w:r>
          </w:p>
          <w:p w14:paraId="5CE1D536" w14:textId="77777777" w:rsidR="00647AAB" w:rsidRPr="00AA77B8" w:rsidRDefault="00647AAB" w:rsidP="00647AAB">
            <w:pPr>
              <w:pStyle w:val="a6"/>
              <w:rPr>
                <w:rFonts w:ascii="Liberation Serif" w:hAnsi="Liberation Serif"/>
                <w:b/>
                <w:lang w:val="ru-RU"/>
              </w:rPr>
            </w:pPr>
            <w:r w:rsidRPr="001E470D">
              <w:rPr>
                <w:rFonts w:ascii="Liberation Serif" w:hAnsi="Liberation Serif"/>
                <w:b/>
              </w:rPr>
              <w:t>Малашенко Ольга Владимировна</w:t>
            </w:r>
            <w:r w:rsidR="00AA77B8">
              <w:rPr>
                <w:rFonts w:ascii="Liberation Serif" w:hAnsi="Liberation Serif"/>
                <w:b/>
                <w:lang w:val="ru-RU"/>
              </w:rPr>
              <w:t>;</w:t>
            </w:r>
          </w:p>
        </w:tc>
      </w:tr>
      <w:tr w:rsidR="00C46452" w:rsidRPr="00647AAB" w14:paraId="20B0AD8E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1F98699C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35184C55" w14:textId="77777777" w:rsidR="007B5273" w:rsidRPr="007B5273" w:rsidRDefault="007B5273" w:rsidP="00647AAB">
            <w:pPr>
              <w:pStyle w:val="a6"/>
              <w:rPr>
                <w:rFonts w:ascii="Liberation Serif" w:hAnsi="Liberation Serif"/>
              </w:rPr>
            </w:pPr>
          </w:p>
          <w:p w14:paraId="00351760" w14:textId="2431849C" w:rsidR="00C46452" w:rsidRPr="007B5273" w:rsidRDefault="00C46452" w:rsidP="00647AAB">
            <w:pPr>
              <w:pStyle w:val="a6"/>
              <w:rPr>
                <w:rFonts w:ascii="Liberation Serif" w:hAnsi="Liberation Serif"/>
              </w:rPr>
            </w:pPr>
            <w:r w:rsidRPr="007B5273">
              <w:rPr>
                <w:rFonts w:ascii="Liberation Serif" w:hAnsi="Liberation Serif"/>
              </w:rPr>
              <w:t>Педагог дополнительного образования Ру</w:t>
            </w:r>
            <w:r w:rsidR="00AA77B8">
              <w:rPr>
                <w:rFonts w:ascii="Liberation Serif" w:hAnsi="Liberation Serif"/>
              </w:rPr>
              <w:t>ководитель вокального ансамбля «</w:t>
            </w:r>
            <w:proofErr w:type="spellStart"/>
            <w:r w:rsidR="00AA77B8">
              <w:rPr>
                <w:rFonts w:ascii="Liberation Serif" w:hAnsi="Liberation Serif"/>
              </w:rPr>
              <w:t>Yes</w:t>
            </w:r>
            <w:proofErr w:type="spellEnd"/>
            <w:r w:rsidR="00AA77B8">
              <w:rPr>
                <w:rFonts w:ascii="Liberation Serif" w:hAnsi="Liberation Serif"/>
              </w:rPr>
              <w:t>!</w:t>
            </w:r>
            <w:r w:rsidR="00AA77B8">
              <w:rPr>
                <w:rFonts w:ascii="Liberation Serif" w:hAnsi="Liberation Serif"/>
                <w:lang w:val="ru-RU"/>
              </w:rPr>
              <w:t xml:space="preserve">» МБУ ДО - </w:t>
            </w:r>
            <w:r w:rsidRPr="007B5273">
              <w:rPr>
                <w:rFonts w:ascii="Liberation Serif" w:hAnsi="Liberation Serif"/>
              </w:rPr>
              <w:t xml:space="preserve">Центра детского творчества Железнодорожного района </w:t>
            </w:r>
          </w:p>
          <w:p w14:paraId="0FCE5DB9" w14:textId="77777777" w:rsidR="00C46452" w:rsidRPr="007B5273" w:rsidRDefault="00C46452" w:rsidP="00647AAB">
            <w:pPr>
              <w:pStyle w:val="a6"/>
              <w:rPr>
                <w:rFonts w:ascii="Liberation Serif" w:hAnsi="Liberation Serif"/>
                <w:b/>
                <w:lang w:val="ru-RU"/>
              </w:rPr>
            </w:pPr>
            <w:r w:rsidRPr="007B5273">
              <w:rPr>
                <w:rFonts w:ascii="Liberation Serif" w:hAnsi="Liberation Serif"/>
                <w:b/>
              </w:rPr>
              <w:t>Смирнова Елена Алексеевна</w:t>
            </w:r>
            <w:r w:rsidR="007B5273" w:rsidRPr="007B5273">
              <w:rPr>
                <w:rFonts w:ascii="Liberation Serif" w:hAnsi="Liberation Serif"/>
                <w:b/>
                <w:lang w:val="ru-RU"/>
              </w:rPr>
              <w:t>;</w:t>
            </w:r>
          </w:p>
          <w:p w14:paraId="7AEE3D40" w14:textId="77777777" w:rsidR="001E470D" w:rsidRPr="007B5273" w:rsidRDefault="001E470D" w:rsidP="00647AAB">
            <w:pPr>
              <w:pStyle w:val="a6"/>
              <w:rPr>
                <w:rFonts w:ascii="Liberation Serif" w:hAnsi="Liberation Serif"/>
                <w:b/>
              </w:rPr>
            </w:pPr>
          </w:p>
        </w:tc>
      </w:tr>
      <w:tr w:rsidR="00C46452" w:rsidRPr="00647AAB" w14:paraId="709F4D69" w14:textId="77777777" w:rsidTr="001C2770">
        <w:trPr>
          <w:jc w:val="center"/>
        </w:trPr>
        <w:tc>
          <w:tcPr>
            <w:tcW w:w="1621" w:type="dxa"/>
            <w:shd w:val="clear" w:color="auto" w:fill="auto"/>
          </w:tcPr>
          <w:p w14:paraId="34FEDC74" w14:textId="77777777" w:rsidR="00C46452" w:rsidRPr="00647AAB" w:rsidRDefault="00C46452" w:rsidP="00647AAB">
            <w:pPr>
              <w:pStyle w:val="a6"/>
              <w:rPr>
                <w:rFonts w:ascii="Liberation Serif" w:hAnsi="Liberation Serif"/>
              </w:rPr>
            </w:pPr>
          </w:p>
        </w:tc>
        <w:tc>
          <w:tcPr>
            <w:tcW w:w="9152" w:type="dxa"/>
            <w:shd w:val="clear" w:color="auto" w:fill="auto"/>
          </w:tcPr>
          <w:p w14:paraId="305C2D00" w14:textId="4F79DBE5" w:rsidR="007B5273" w:rsidRPr="001C2770" w:rsidRDefault="001C2770" w:rsidP="007B5273">
            <w:pPr>
              <w:autoSpaceDE w:val="0"/>
              <w:autoSpaceDN w:val="0"/>
              <w:spacing w:before="40" w:after="40"/>
              <w:rPr>
                <w:rFonts w:ascii="Liberation Serif" w:hAnsi="Liberation Serif"/>
                <w:lang w:val="ru-RU"/>
              </w:rPr>
            </w:pPr>
            <w:r>
              <w:rPr>
                <w:rFonts w:ascii="Liberation Serif" w:hAnsi="Liberation Serif" w:cs="Segoe UI"/>
                <w:lang w:val="ru-RU"/>
              </w:rPr>
              <w:t>Заместитель директора</w:t>
            </w:r>
            <w:r w:rsidR="007B5273" w:rsidRPr="007B5273">
              <w:rPr>
                <w:rFonts w:ascii="Liberation Serif" w:hAnsi="Liberation Serif" w:cs="Segoe UI"/>
              </w:rPr>
              <w:t xml:space="preserve"> МАОУ </w:t>
            </w:r>
            <w:r>
              <w:rPr>
                <w:rFonts w:ascii="Liberation Serif" w:hAnsi="Liberation Serif" w:cs="Segoe UI"/>
                <w:lang w:val="ru-RU"/>
              </w:rPr>
              <w:t>СОШ</w:t>
            </w:r>
            <w:r w:rsidR="007B5273" w:rsidRPr="007B5273">
              <w:rPr>
                <w:rFonts w:ascii="Liberation Serif" w:hAnsi="Liberation Serif" w:cs="Segoe UI"/>
              </w:rPr>
              <w:t xml:space="preserve"> </w:t>
            </w:r>
            <w:r w:rsidR="007B5273" w:rsidRPr="007B5273">
              <w:rPr>
                <w:rFonts w:ascii="Liberation Serif" w:hAnsi="Liberation Serif"/>
              </w:rPr>
              <w:t>№</w:t>
            </w:r>
            <w:r w:rsidR="007B5273" w:rsidRPr="007B5273">
              <w:rPr>
                <w:rFonts w:ascii="Liberation Serif" w:hAnsi="Liberation Serif" w:cs="Segoe UI"/>
              </w:rPr>
              <w:t xml:space="preserve"> </w:t>
            </w:r>
            <w:r>
              <w:rPr>
                <w:rFonts w:ascii="Liberation Serif" w:hAnsi="Liberation Serif" w:cs="Segoe UI"/>
                <w:lang w:val="ru-RU"/>
              </w:rPr>
              <w:t>184</w:t>
            </w:r>
          </w:p>
          <w:p w14:paraId="5B373130" w14:textId="1D5A7D37" w:rsidR="007B5273" w:rsidRDefault="007B5273" w:rsidP="007B5273">
            <w:pPr>
              <w:autoSpaceDE w:val="0"/>
              <w:autoSpaceDN w:val="0"/>
              <w:rPr>
                <w:rFonts w:ascii="Liberation Serif" w:hAnsi="Liberation Serif" w:cs="Segoe UI"/>
                <w:b/>
                <w:lang w:val="ru-RU"/>
              </w:rPr>
            </w:pPr>
            <w:r w:rsidRPr="007B5273">
              <w:rPr>
                <w:rFonts w:ascii="Liberation Serif" w:hAnsi="Liberation Serif" w:cs="Segoe UI"/>
                <w:color w:val="6E6E73"/>
              </w:rPr>
              <w:t> </w:t>
            </w:r>
            <w:proofErr w:type="spellStart"/>
            <w:r w:rsidR="001C2770">
              <w:rPr>
                <w:rFonts w:ascii="Liberation Serif" w:hAnsi="Liberation Serif" w:cs="Segoe UI"/>
                <w:b/>
                <w:lang w:val="ru-RU"/>
              </w:rPr>
              <w:t>Салемянова</w:t>
            </w:r>
            <w:proofErr w:type="spellEnd"/>
            <w:r w:rsidR="001C2770">
              <w:rPr>
                <w:rFonts w:ascii="Liberation Serif" w:hAnsi="Liberation Serif" w:cs="Segoe UI"/>
                <w:b/>
                <w:lang w:val="ru-RU"/>
              </w:rPr>
              <w:t xml:space="preserve"> Лилия </w:t>
            </w:r>
            <w:proofErr w:type="spellStart"/>
            <w:r w:rsidR="001C2770">
              <w:rPr>
                <w:rFonts w:ascii="Liberation Serif" w:hAnsi="Liberation Serif" w:cs="Segoe UI"/>
                <w:b/>
                <w:lang w:val="ru-RU"/>
              </w:rPr>
              <w:t>Закариевна</w:t>
            </w:r>
            <w:proofErr w:type="spellEnd"/>
            <w:r w:rsidR="001C2770">
              <w:rPr>
                <w:rFonts w:ascii="Liberation Serif" w:hAnsi="Liberation Serif" w:cs="Segoe UI"/>
                <w:b/>
                <w:lang w:val="ru-RU"/>
              </w:rPr>
              <w:t>;</w:t>
            </w:r>
          </w:p>
          <w:p w14:paraId="56B90230" w14:textId="1295DEFB" w:rsidR="001C2770" w:rsidRDefault="001C2770" w:rsidP="007B5273">
            <w:pPr>
              <w:autoSpaceDE w:val="0"/>
              <w:autoSpaceDN w:val="0"/>
              <w:rPr>
                <w:rFonts w:ascii="Liberation Serif" w:hAnsi="Liberation Serif"/>
                <w:b/>
                <w:lang w:val="ru-RU"/>
              </w:rPr>
            </w:pPr>
          </w:p>
          <w:p w14:paraId="1A97FA1C" w14:textId="60803B97" w:rsidR="001C2770" w:rsidRDefault="001C2770" w:rsidP="007B5273">
            <w:pPr>
              <w:autoSpaceDE w:val="0"/>
              <w:autoSpaceDN w:val="0"/>
              <w:rPr>
                <w:rFonts w:ascii="Liberation Serif" w:hAnsi="Liberation Serif" w:cs="Segoe UI"/>
                <w:lang w:val="ru-RU"/>
              </w:rPr>
            </w:pPr>
            <w:r w:rsidRPr="001C2770">
              <w:rPr>
                <w:rFonts w:ascii="Liberation Serif" w:hAnsi="Liberation Serif"/>
                <w:bCs/>
                <w:lang w:val="ru-RU"/>
              </w:rPr>
              <w:t>Педагог-организатор</w:t>
            </w:r>
            <w:r>
              <w:rPr>
                <w:rFonts w:ascii="Liberation Serif" w:hAnsi="Liberation Serif"/>
                <w:b/>
                <w:lang w:val="ru-RU"/>
              </w:rPr>
              <w:t xml:space="preserve"> </w:t>
            </w:r>
            <w:r w:rsidRPr="007B5273">
              <w:rPr>
                <w:rFonts w:ascii="Liberation Serif" w:hAnsi="Liberation Serif" w:cs="Segoe UI"/>
              </w:rPr>
              <w:t>дополнительного образования</w:t>
            </w:r>
            <w:r>
              <w:rPr>
                <w:rFonts w:ascii="Liberation Serif" w:hAnsi="Liberation Serif" w:cs="Segoe UI"/>
                <w:lang w:val="ru-RU"/>
              </w:rPr>
              <w:t xml:space="preserve"> МБОУ СОШ № 19</w:t>
            </w:r>
          </w:p>
          <w:p w14:paraId="327AE6C6" w14:textId="5E370DC2" w:rsidR="001C2770" w:rsidRPr="001C2770" w:rsidRDefault="001C2770" w:rsidP="007B5273">
            <w:pPr>
              <w:autoSpaceDE w:val="0"/>
              <w:autoSpaceDN w:val="0"/>
              <w:rPr>
                <w:rFonts w:ascii="Liberation Serif" w:hAnsi="Liberation Serif"/>
                <w:b/>
                <w:bCs/>
                <w:lang w:val="ru-RU"/>
              </w:rPr>
            </w:pPr>
            <w:r w:rsidRPr="001C2770">
              <w:rPr>
                <w:rFonts w:ascii="Liberation Serif" w:hAnsi="Liberation Serif"/>
                <w:b/>
                <w:bCs/>
                <w:lang w:val="ru-RU"/>
              </w:rPr>
              <w:t>Свиридов Анатолий Алексеевич</w:t>
            </w:r>
            <w:r>
              <w:rPr>
                <w:rFonts w:ascii="Liberation Serif" w:hAnsi="Liberation Serif"/>
                <w:b/>
                <w:bCs/>
                <w:lang w:val="ru-RU"/>
              </w:rPr>
              <w:t>.</w:t>
            </w:r>
          </w:p>
          <w:p w14:paraId="6F66F69F" w14:textId="77777777" w:rsidR="007B5273" w:rsidRPr="007B5273" w:rsidRDefault="007B5273" w:rsidP="007B5273">
            <w:pPr>
              <w:autoSpaceDE w:val="0"/>
              <w:autoSpaceDN w:val="0"/>
              <w:rPr>
                <w:rFonts w:ascii="Liberation Serif" w:hAnsi="Liberation Serif"/>
              </w:rPr>
            </w:pPr>
            <w:r w:rsidRPr="007B5273">
              <w:rPr>
                <w:rFonts w:ascii="Liberation Serif" w:hAnsi="Liberation Serif"/>
              </w:rPr>
              <w:t> </w:t>
            </w:r>
          </w:p>
          <w:p w14:paraId="5C101916" w14:textId="77777777" w:rsidR="001E470D" w:rsidRPr="007B5273" w:rsidRDefault="001E470D" w:rsidP="00647AAB">
            <w:pPr>
              <w:pStyle w:val="a6"/>
              <w:rPr>
                <w:rFonts w:ascii="Liberation Serif" w:hAnsi="Liberation Serif"/>
                <w:b/>
              </w:rPr>
            </w:pPr>
          </w:p>
        </w:tc>
      </w:tr>
    </w:tbl>
    <w:p w14:paraId="2A69AEFB" w14:textId="77777777" w:rsidR="00C46452" w:rsidRPr="00B44473" w:rsidRDefault="00C46452" w:rsidP="00C46452">
      <w:pPr>
        <w:rPr>
          <w:rFonts w:ascii="Liberation Serif" w:hAnsi="Liberation Serif"/>
          <w:color w:val="auto"/>
          <w:sz w:val="28"/>
          <w:szCs w:val="28"/>
        </w:rPr>
      </w:pPr>
    </w:p>
    <w:sectPr w:rsidR="00C46452" w:rsidRPr="00B44473" w:rsidSect="008A6856">
      <w:pgSz w:w="11905" w:h="16837"/>
      <w:pgMar w:top="993" w:right="1045" w:bottom="1104" w:left="144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B47"/>
    <w:multiLevelType w:val="hybridMultilevel"/>
    <w:tmpl w:val="81E00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55F"/>
    <w:rsid w:val="0000450D"/>
    <w:rsid w:val="001253AE"/>
    <w:rsid w:val="001C2770"/>
    <w:rsid w:val="001E470D"/>
    <w:rsid w:val="00647AAB"/>
    <w:rsid w:val="007B5273"/>
    <w:rsid w:val="008215E9"/>
    <w:rsid w:val="008A6856"/>
    <w:rsid w:val="00AA77B8"/>
    <w:rsid w:val="00B12207"/>
    <w:rsid w:val="00B93B0C"/>
    <w:rsid w:val="00C46452"/>
    <w:rsid w:val="00C704AA"/>
    <w:rsid w:val="00D81FE5"/>
    <w:rsid w:val="00DA4CD7"/>
    <w:rsid w:val="00E4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AC18"/>
  <w15:chartTrackingRefBased/>
  <w15:docId w15:val="{B1B803CA-47AD-4CA2-BC6B-0791E666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4645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C46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64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character" w:customStyle="1" w:styleId="11">
    <w:name w:val="Заголовок №1_"/>
    <w:basedOn w:val="a0"/>
    <w:link w:val="12"/>
    <w:rsid w:val="00C464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C46452"/>
    <w:pPr>
      <w:shd w:val="clear" w:color="auto" w:fill="FFFFFF"/>
      <w:spacing w:line="317" w:lineRule="exac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val="ru-RU" w:eastAsia="en-US"/>
    </w:rPr>
  </w:style>
  <w:style w:type="paragraph" w:styleId="a3">
    <w:name w:val="Body Text"/>
    <w:basedOn w:val="a"/>
    <w:link w:val="a4"/>
    <w:uiPriority w:val="99"/>
    <w:unhideWhenUsed/>
    <w:rsid w:val="00C46452"/>
    <w:rPr>
      <w:rFonts w:ascii="Times New Roman" w:eastAsia="Times New Roman" w:hAnsi="Times New Roman" w:cs="Times New Roman"/>
      <w:color w:val="FF0000"/>
      <w:lang w:val="ru-RU"/>
    </w:rPr>
  </w:style>
  <w:style w:type="character" w:customStyle="1" w:styleId="a4">
    <w:name w:val="Основной текст Знак"/>
    <w:basedOn w:val="a0"/>
    <w:link w:val="a3"/>
    <w:uiPriority w:val="99"/>
    <w:rsid w:val="00C46452"/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7AAB"/>
    <w:pPr>
      <w:ind w:left="720"/>
      <w:contextualSpacing/>
    </w:pPr>
  </w:style>
  <w:style w:type="paragraph" w:styleId="a6">
    <w:name w:val="No Spacing"/>
    <w:uiPriority w:val="1"/>
    <w:qFormat/>
    <w:rsid w:val="00647AA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AA77B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B8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02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Елена Евгеньевна</dc:creator>
  <cp:keywords/>
  <dc:description/>
  <cp:lastModifiedBy>Гордеева Елена Евгеньевна</cp:lastModifiedBy>
  <cp:revision>10</cp:revision>
  <cp:lastPrinted>2022-01-26T07:50:00Z</cp:lastPrinted>
  <dcterms:created xsi:type="dcterms:W3CDTF">2021-02-17T03:22:00Z</dcterms:created>
  <dcterms:modified xsi:type="dcterms:W3CDTF">2023-12-26T10:30:00Z</dcterms:modified>
</cp:coreProperties>
</file>